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  <w:bCs/>
          <w:color w:val="000000"/>
          <w:sz w:val="32"/>
          <w:szCs w:val="32"/>
          <w:highlight w:val="white"/>
        </w:rPr>
      </w:pPr>
      <w:r>
        <w:rPr>
          <w:rFonts w:cs="Arial" w:ascii="Arial" w:hAnsi="Arial"/>
          <w:b/>
          <w:bCs/>
          <w:color w:val="000000"/>
          <w:sz w:val="32"/>
          <w:szCs w:val="32"/>
          <w:shd w:fill="FFFFFF" w:val="clear"/>
        </w:rPr>
        <w:t>Currículo Para Seleção de Consultor Edital MEC/UNESCO 914BRZ1060</w:t>
      </w:r>
    </w:p>
    <w:p>
      <w:pPr>
        <w:pStyle w:val="Normal"/>
        <w:spacing w:lineRule="auto" w:line="276" w:before="0" w:after="0"/>
        <w:jc w:val="center"/>
        <w:rPr>
          <w:rFonts w:ascii="Arial" w:hAnsi="Arial" w:eastAsia="Arial" w:cs="Arial"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color w:val="000000"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>SERVIÇO DE ATENDIMENTO EDUCACIONAL ESPECIALIZADO EM CONTEXTO DE PANDEMIA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</w:rPr>
      </w:pPr>
      <w:r>
        <w:rPr>
          <w:rFonts w:eastAsia="Calibri" w:cs="Arial" w:ascii="Arial" w:hAnsi="Arial"/>
          <w:sz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</w:rPr>
      </w:pPr>
      <w:r>
        <w:rPr>
          <w:rFonts w:eastAsia="Calibri" w:cs="Arial" w:ascii="Arial" w:hAnsi="Arial"/>
          <w:sz w:val="24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89"/>
        <w:gridCol w:w="2463"/>
        <w:gridCol w:w="1560"/>
        <w:gridCol w:w="965"/>
        <w:gridCol w:w="1721"/>
      </w:tblGrid>
      <w:tr>
        <w:trPr>
          <w:trHeight w:val="1" w:hRule="atLeast"/>
        </w:trPr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>1. DADOS PESSOAIS</w:t>
            </w:r>
          </w:p>
        </w:tc>
      </w:tr>
      <w:tr>
        <w:trPr>
          <w:trHeight w:val="1" w:hRule="atLeast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Nome completo:</w:t>
            </w: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Endereço:</w:t>
            </w: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Cidade/ Estado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CEP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Telefone celular: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Telefone residencial: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E-mail:</w:t>
            </w:r>
          </w:p>
        </w:tc>
        <w:tc>
          <w:tcPr>
            <w:tcW w:w="6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elacomgrade"/>
        <w:tblW w:w="84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2"/>
        <w:gridCol w:w="1551"/>
      </w:tblGrid>
      <w:tr>
        <w:trPr/>
        <w:tc>
          <w:tcPr>
            <w:tcW w:w="8493" w:type="dxa"/>
            <w:gridSpan w:val="2"/>
            <w:tcBorders/>
            <w:shd w:color="auto" w:fill="FFE599" w:themeFill="accent4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REGIÃO DE ABRANGÊNCIA</w:t>
            </w:r>
          </w:p>
        </w:tc>
      </w:tr>
      <w:tr>
        <w:trPr/>
        <w:tc>
          <w:tcPr>
            <w:tcW w:w="849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</w:rPr>
              <w:t xml:space="preserve">Escolha a Região que deseja se candidatar </w:t>
            </w:r>
            <w:r>
              <w:rPr>
                <w:rFonts w:eastAsia="Arial" w:cs="Arial" w:ascii="Arial" w:hAnsi="Arial"/>
                <w:color w:val="FF0000"/>
              </w:rPr>
              <w:t>(Apenas UMA)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Marque com um </w:t>
            </w:r>
            <w:r>
              <w:rPr>
                <w:rFonts w:eastAsia="Arial" w:cs="Arial" w:ascii="Arial" w:hAnsi="Arial"/>
                <w:b/>
                <w:bCs/>
              </w:rPr>
              <w:t>X</w:t>
            </w:r>
          </w:p>
        </w:tc>
      </w:tr>
      <w:tr>
        <w:trPr/>
        <w:tc>
          <w:tcPr>
            <w:tcW w:w="6942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 xml:space="preserve">NORTE </w:t>
            </w:r>
            <w:r>
              <w:rPr>
                <w:rFonts w:eastAsia="Arial" w:cs="Arial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e</w:t>
            </w:r>
            <w:r>
              <w:rPr>
                <w:rFonts w:eastAsia="Arial" w:cs="Arial" w:ascii="Arial" w:hAnsi="Arial"/>
                <w:b/>
                <w:bCs/>
              </w:rPr>
              <w:t xml:space="preserve"> NORDESTE</w:t>
            </w:r>
          </w:p>
        </w:tc>
        <w:tc>
          <w:tcPr>
            <w:tcW w:w="1551" w:type="dxa"/>
            <w:tcBorders/>
            <w:shd w:color="auto" w:fill="B4C6E7" w:themeFill="accent1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</w:t>
            </w:r>
            <w:r>
              <w:rPr>
                <w:rFonts w:eastAsia="Arial" w:cs="Arial" w:ascii="Arial" w:hAnsi="Arial"/>
              </w:rPr>
              <w:t xml:space="preserve">( </w:t>
            </w:r>
            <w:r>
              <w:rPr>
                <w:rFonts w:eastAsia="Arial" w:cs="Arial" w:ascii="Arial" w:hAnsi="Arial"/>
                <w:shd w:fill="00B0F0" w:val="clear"/>
              </w:rPr>
              <w:t xml:space="preserve">        </w:t>
            </w:r>
            <w:r>
              <w:rPr>
                <w:rFonts w:eastAsia="Arial" w:cs="Arial" w:ascii="Arial" w:hAnsi="Arial"/>
              </w:rPr>
              <w:t xml:space="preserve"> )</w:t>
            </w:r>
          </w:p>
        </w:tc>
      </w:tr>
      <w:tr>
        <w:trPr/>
        <w:tc>
          <w:tcPr>
            <w:tcW w:w="6942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SUDESTE</w:t>
            </w:r>
          </w:p>
        </w:tc>
        <w:tc>
          <w:tcPr>
            <w:tcW w:w="1551" w:type="dxa"/>
            <w:tcBorders/>
            <w:shd w:color="auto" w:fill="B4C6E7" w:themeFill="accent1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highlight w:val="cyan"/>
              </w:rPr>
            </w:pPr>
            <w:r>
              <w:rPr>
                <w:rFonts w:eastAsia="Arial" w:cs="Arial" w:ascii="Arial" w:hAnsi="Arial"/>
              </w:rPr>
              <w:t xml:space="preserve">     </w:t>
            </w:r>
            <w:r>
              <w:rPr>
                <w:rFonts w:eastAsia="Arial" w:cs="Arial" w:ascii="Arial" w:hAnsi="Arial"/>
              </w:rPr>
              <w:t xml:space="preserve">( </w:t>
            </w:r>
            <w:r>
              <w:rPr>
                <w:rFonts w:eastAsia="Arial" w:cs="Arial" w:ascii="Arial" w:hAnsi="Arial"/>
                <w:shd w:fill="00B0F0" w:val="clear"/>
              </w:rPr>
              <w:t xml:space="preserve">        </w:t>
            </w:r>
            <w:r>
              <w:rPr>
                <w:rFonts w:eastAsia="Arial" w:cs="Arial" w:ascii="Arial" w:hAnsi="Arial"/>
              </w:rPr>
              <w:t xml:space="preserve"> )</w:t>
            </w:r>
          </w:p>
        </w:tc>
      </w:tr>
      <w:tr>
        <w:trPr/>
        <w:tc>
          <w:tcPr>
            <w:tcW w:w="6942" w:type="dxa"/>
            <w:tcBorders/>
            <w:shd w:color="auto" w:fill="FBE4D5" w:themeFill="accent2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 xml:space="preserve">CENTRO-OESTE </w:t>
            </w:r>
            <w:r>
              <w:rPr>
                <w:rFonts w:eastAsia="Arial" w:cs="Arial" w:ascii="Arial" w:hAnsi="Arial"/>
                <w:b/>
                <w:bCs/>
              </w:rPr>
              <w:t>e</w:t>
            </w:r>
            <w:r>
              <w:rPr>
                <w:rFonts w:eastAsia="Arial" w:cs="Arial" w:ascii="Arial" w:hAnsi="Arial"/>
                <w:b/>
                <w:bCs/>
              </w:rPr>
              <w:t xml:space="preserve"> SUL</w:t>
            </w:r>
          </w:p>
        </w:tc>
        <w:tc>
          <w:tcPr>
            <w:tcW w:w="1551" w:type="dxa"/>
            <w:tcBorders/>
            <w:shd w:color="auto" w:fill="B4C6E7" w:themeFill="accent1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highlight w:val="cyan"/>
              </w:rPr>
            </w:pPr>
            <w:r>
              <w:rPr>
                <w:rFonts w:eastAsia="Arial" w:cs="Arial" w:ascii="Arial" w:hAnsi="Arial"/>
              </w:rPr>
              <w:t xml:space="preserve">     </w:t>
            </w:r>
            <w:r>
              <w:rPr>
                <w:rFonts w:eastAsia="Arial" w:cs="Arial" w:ascii="Arial" w:hAnsi="Arial"/>
              </w:rPr>
              <w:t xml:space="preserve">( </w:t>
            </w:r>
            <w:r>
              <w:rPr>
                <w:rFonts w:eastAsia="Arial" w:cs="Arial" w:ascii="Arial" w:hAnsi="Arial"/>
                <w:shd w:fill="00B0F0" w:val="clear"/>
              </w:rPr>
              <w:t xml:space="preserve">        </w:t>
            </w:r>
            <w:r>
              <w:rPr>
                <w:rFonts w:eastAsia="Arial" w:cs="Arial" w:ascii="Arial" w:hAnsi="Arial"/>
              </w:rPr>
              <w:t xml:space="preserve"> 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70"/>
        <w:gridCol w:w="702"/>
        <w:gridCol w:w="533"/>
        <w:gridCol w:w="1030"/>
        <w:gridCol w:w="1210"/>
        <w:gridCol w:w="483"/>
        <w:gridCol w:w="1682"/>
        <w:gridCol w:w="375"/>
        <w:gridCol w:w="1414"/>
      </w:tblGrid>
      <w:tr>
        <w:trPr>
          <w:trHeight w:val="1" w:hRule="atLeast"/>
        </w:trPr>
        <w:tc>
          <w:tcPr>
            <w:tcW w:w="84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2. FORMAÇÃO ACADÊMICA</w:t>
            </w:r>
          </w:p>
          <w:p>
            <w:pPr>
              <w:pStyle w:val="Tabelatextoalinhadoesquerda"/>
              <w:widowControl w:val="false"/>
              <w:spacing w:beforeAutospacing="0" w:before="280" w:afterAutospacing="0" w:after="0"/>
              <w:ind w:left="60" w:right="60" w:hang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a) É </w:t>
            </w:r>
            <w:r>
              <w:rPr>
                <w:rStyle w:val="Strong"/>
                <w:rFonts w:cs="Calibri" w:ascii="Calibri" w:hAnsi="Calibri"/>
                <w:color w:val="FF0000"/>
                <w:sz w:val="22"/>
                <w:szCs w:val="22"/>
              </w:rPr>
              <w:t>OBRIGATÓRIO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 que o candidato tenha </w:t>
            </w:r>
            <w:r>
              <w:rPr>
                <w:rStyle w:val="Strong"/>
                <w:rFonts w:cs="Calibri" w:ascii="Calibri" w:hAnsi="Calibri"/>
                <w:color w:val="FF0000"/>
                <w:sz w:val="22"/>
                <w:szCs w:val="22"/>
              </w:rPr>
              <w:t>Formação Acadêmica em nível Superior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, com diploma reconhecido pelo MEC e </w:t>
            </w:r>
            <w:r>
              <w:rPr>
                <w:rStyle w:val="Strong"/>
                <w:rFonts w:cs="Calibri" w:ascii="Calibri" w:hAnsi="Calibri"/>
                <w:color w:val="FF0000"/>
                <w:sz w:val="22"/>
                <w:szCs w:val="22"/>
              </w:rPr>
              <w:t>Mestrado</w:t>
            </w:r>
            <w:r>
              <w:rPr>
                <w:rFonts w:cs="Calibri" w:ascii="Calibri" w:hAnsi="Calibri"/>
                <w:color w:val="FF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completo em qualquer área de conhecimento, com temas e produtos relacionados à Educação e/ou Educação Especial ou Inclusiva e/ou Público da Educação Especial, com diplomas reconhecidos pela CAPES/MEC, sendo obrigatória a informação de dados relativos à validação do diploma, quando da certificação internacional.</w:t>
            </w:r>
          </w:p>
          <w:p>
            <w:pPr>
              <w:pStyle w:val="Tabelatextoalinhadoesquerda"/>
              <w:widowControl w:val="false"/>
              <w:spacing w:beforeAutospacing="0" w:before="280" w:afterAutospacing="0" w:after="0"/>
              <w:ind w:left="60" w:right="60" w:hang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b) É </w:t>
            </w:r>
            <w:r>
              <w:rPr>
                <w:rStyle w:val="Strong"/>
                <w:rFonts w:cs="Calibri" w:ascii="Calibri" w:hAnsi="Calibri"/>
                <w:color w:val="FF0000"/>
                <w:sz w:val="22"/>
                <w:szCs w:val="22"/>
              </w:rPr>
              <w:t>DESEJÁVEL</w:t>
            </w:r>
            <w:r>
              <w:rPr>
                <w:rFonts w:cs="Calibri" w:ascii="Calibri" w:hAnsi="Calibri"/>
                <w:color w:val="FF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que o candidato tenha </w:t>
            </w:r>
            <w:r>
              <w:rPr>
                <w:rStyle w:val="Strong"/>
                <w:rFonts w:cs="Calibri" w:ascii="Calibri" w:hAnsi="Calibri"/>
                <w:color w:val="FF0000"/>
                <w:sz w:val="22"/>
                <w:szCs w:val="22"/>
              </w:rPr>
              <w:t>Doutorado</w:t>
            </w:r>
            <w:r>
              <w:rPr>
                <w:rFonts w:cs="Calibri" w:ascii="Calibri" w:hAnsi="Calibri"/>
                <w:color w:val="FF0000"/>
                <w:sz w:val="22"/>
                <w:szCs w:val="22"/>
              </w:rPr>
              <w:t> 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completo em qualquer área de conhecimento, com temas e produtos relacionados à Educação e/ou Educação Especial ou Inclusiva e/ou Público da Educação Especial, com diplomas reconhecidos pela CAPES/MEC, sendo obrigatória a informação de dados relativos à validação do diploma, quando da certificação internacional. </w:t>
            </w:r>
          </w:p>
        </w:tc>
      </w:tr>
      <w:tr>
        <w:trPr>
          <w:trHeight w:val="1" w:hRule="atLeast"/>
        </w:trPr>
        <w:tc>
          <w:tcPr>
            <w:tcW w:w="84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2.1 Graduação </w:t>
            </w:r>
          </w:p>
        </w:tc>
      </w:tr>
      <w:tr>
        <w:trPr>
          <w:trHeight w:val="1" w:hRule="atLeast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Curso: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Tipo de Formação: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(    )  Tecnólogo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(   ) Licenciatura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(   ) Bacharelado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>(   ) Outro:</w:t>
            </w:r>
          </w:p>
        </w:tc>
      </w:tr>
      <w:tr>
        <w:trPr>
          <w:trHeight w:val="1" w:hRule="atLeast"/>
        </w:trPr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início (dd/mm/aa):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conclusão (dd/mm/aa):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color w:val="0000FF"/>
          <w:sz w:val="18"/>
          <w:szCs w:val="18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70"/>
        <w:gridCol w:w="1237"/>
        <w:gridCol w:w="2239"/>
        <w:gridCol w:w="2540"/>
        <w:gridCol w:w="1412"/>
      </w:tblGrid>
      <w:tr>
        <w:trPr>
          <w:trHeight w:val="1" w:hRule="atLeast"/>
        </w:trPr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FF0000"/>
              </w:rPr>
            </w:pPr>
            <w:r>
              <w:rPr>
                <w:rFonts w:eastAsia="Arial" w:cs="Arial" w:ascii="Arial" w:hAnsi="Arial"/>
                <w:b/>
              </w:rPr>
              <w:t>2.2 Pós - Graduação MESTRADO - Obrigatório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Curso: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7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</w:r>
          </w:p>
        </w:tc>
      </w:tr>
      <w:tr>
        <w:trPr>
          <w:trHeight w:val="1" w:hRule="atLeast"/>
        </w:trPr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início (dd/mm/aa):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conclusão (dd/mm/aa):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446" w:hRule="atLeast"/>
        </w:trPr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>Descreva os temas e produtos relacionados à Educação e/ou Educação Especial ou Inclusiva e/ou Público da Educação Especia</w:t>
            </w:r>
            <w:r>
              <w:rPr>
                <w:rFonts w:eastAsia="" w:cs="Arial" w:ascii="Arial" w:hAnsi="Arial"/>
                <w:b w:val="false"/>
                <w:bCs w:val="false"/>
                <w:color w:val="000000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 xml:space="preserve">l – </w:t>
            </w:r>
            <w:r>
              <w:rPr>
                <w:rFonts w:eastAsia="" w:cs="Arial"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1"/>
                <w:szCs w:val="21"/>
                <w:u w:val="none"/>
                <w:shd w:fill="FFFFFF" w:val="clear"/>
                <w:em w:val="none"/>
                <w:lang w:val="pt-BR" w:eastAsia="pt-BR" w:bidi="ar-SA"/>
              </w:rPr>
              <w:t xml:space="preserve">Com foco na área da consultoria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>(Atendimento Educacional Especializado - AEE</w:t>
            </w:r>
            <w:r>
              <w:rPr>
                <w:rFonts w:cs="Segoe UI" w:ascii="Segoe UI" w:hAnsi="Segoe UI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>)</w:t>
            </w:r>
          </w:p>
        </w:tc>
      </w:tr>
      <w:tr>
        <w:trPr>
          <w:trHeight w:val="953" w:hRule="atLeast"/>
        </w:trPr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70"/>
        <w:gridCol w:w="1237"/>
        <w:gridCol w:w="2239"/>
        <w:gridCol w:w="2540"/>
        <w:gridCol w:w="1412"/>
      </w:tblGrid>
      <w:tr>
        <w:trPr>
          <w:trHeight w:val="1" w:hRule="atLeast"/>
        </w:trPr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2.3 DOUTORADO - Desejável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Curso: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7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</w:r>
          </w:p>
        </w:tc>
      </w:tr>
      <w:tr>
        <w:trPr>
          <w:trHeight w:val="1" w:hRule="atLeast"/>
        </w:trPr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início (dd/mm/aa):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conclusão (dd/mm/aa):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446" w:hRule="atLeast"/>
        </w:trPr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Descreva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 xml:space="preserve">os temas e produtos relacionados à Educação e/ou Educação Especial ou Inclusiva e/ou Público da Educação Especial –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highlight w:val="white"/>
                <w:shd w:fill="FFFFFF" w:val="clear"/>
              </w:rPr>
              <w:t xml:space="preserve"> </w:t>
            </w:r>
            <w:r>
              <w:rPr>
                <w:rFonts w:eastAsia="" w:cs="Arial"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1"/>
                <w:szCs w:val="21"/>
                <w:highlight w:val="white"/>
                <w:u w:val="none"/>
                <w:shd w:fill="FFFFFF" w:val="clear"/>
                <w:em w:val="none"/>
                <w:lang w:val="pt-BR" w:eastAsia="pt-BR" w:bidi="ar-SA"/>
              </w:rPr>
              <w:t xml:space="preserve">Com foco na área da consultoria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>(Atendimento Educacional Especializado - AEE</w:t>
            </w:r>
            <w:r>
              <w:rPr>
                <w:rFonts w:cs="Segoe UI" w:ascii="Segoe UI" w:hAnsi="Segoe UI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>)</w:t>
            </w:r>
          </w:p>
        </w:tc>
      </w:tr>
      <w:tr>
        <w:trPr>
          <w:trHeight w:val="953" w:hRule="atLeast"/>
        </w:trPr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6"/>
        <w:gridCol w:w="1710"/>
        <w:gridCol w:w="2116"/>
        <w:gridCol w:w="1876"/>
        <w:gridCol w:w="1671"/>
      </w:tblGrid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3. EXPERIÊNCIA PROFISSIONAL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Calibri"/>
                <w:color w:val="000000"/>
              </w:rPr>
              <w:t>É </w:t>
            </w:r>
            <w:r>
              <w:rPr>
                <w:rStyle w:val="Strong"/>
                <w:rFonts w:cs="Calibri"/>
                <w:color w:val="000000"/>
                <w:u w:val="single"/>
              </w:rPr>
              <w:t>OBRIGATÓRIA</w:t>
            </w:r>
            <w:r>
              <w:rPr>
                <w:rFonts w:cs="Calibri"/>
                <w:color w:val="000000"/>
              </w:rPr>
              <w:t> a </w:t>
            </w:r>
            <w:r>
              <w:rPr>
                <w:rStyle w:val="Strong"/>
                <w:rFonts w:cs="Calibri"/>
                <w:color w:val="000000"/>
              </w:rPr>
              <w:t>Experiência Profissional</w:t>
            </w:r>
            <w:r>
              <w:rPr>
                <w:rFonts w:cs="Calibri"/>
                <w:color w:val="000000"/>
              </w:rPr>
              <w:t xml:space="preserve"> comprovada de no mínimo </w:t>
            </w:r>
            <w:r>
              <w:rPr>
                <w:rFonts w:cs="Calibri"/>
                <w:b/>
                <w:bCs/>
                <w:color w:val="000000"/>
              </w:rPr>
              <w:t>3 (três) anos</w:t>
            </w:r>
            <w:r>
              <w:rPr>
                <w:rFonts w:cs="Calibri"/>
                <w:color w:val="000000"/>
              </w:rPr>
              <w:t xml:space="preserve"> na área da docência em Educação Especial/Público da Educação Especial (Atendimento Educacional Especializado - AEE).</w:t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>3.1 Experiência Profissional</w:t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 xml:space="preserve">Informe 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 xml:space="preserve">somente 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sua experiência profissional na área da docência em Educação Especial/Público da Educação Especial (Atendimento Educacional Especializado –</w:t>
            </w:r>
            <w:r>
              <w:rPr>
                <w:rFonts w:cs="Segoe UI" w:ascii="Segoe UI" w:hAnsi="Segoe UI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 xml:space="preserve"> AEE).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Período: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início (dd/mm/aaaa):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Final (dd/mm/aaaa):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" w:hRule="atLeast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Tempo de Serviço: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(Em ano e Meses)</w:t>
            </w:r>
          </w:p>
        </w:tc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6"/>
        <w:gridCol w:w="1710"/>
        <w:gridCol w:w="2116"/>
        <w:gridCol w:w="1876"/>
        <w:gridCol w:w="1671"/>
      </w:tblGrid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>3.2 Experiência Profissional</w:t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 xml:space="preserve">Informe </w:t>
            </w:r>
            <w:r>
              <w:rPr>
                <w:rFonts w:eastAsia="" w:cs="Segoe UI" w:ascii="Segoe UI" w:hAnsi="Segoe UI"/>
                <w:color w:val="000000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somente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 xml:space="preserve"> sua experiência profissional na área da docência em Educação Especial/Público da Educação Especial (Atendimento Educacional Especializado – </w:t>
            </w:r>
            <w:r>
              <w:rPr>
                <w:rFonts w:cs="Segoe UI" w:ascii="Segoe UI" w:hAnsi="Segoe UI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>AEE).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Período: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início (dd/mm/aaaa):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Final (dd/mm/aaaa):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" w:hRule="atLeast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Tempo de Serviço: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(Em ano e Meses)</w:t>
            </w:r>
          </w:p>
        </w:tc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6"/>
        <w:gridCol w:w="1710"/>
        <w:gridCol w:w="2116"/>
        <w:gridCol w:w="1876"/>
        <w:gridCol w:w="1671"/>
      </w:tblGrid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>3.3 Experiência Profissional</w:t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 xml:space="preserve">Informe 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somente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 xml:space="preserve"> sua experiência profissional na área da docência em Educação Especial/Público da Educação Especial (Atendimento Educacional Especializado </w:t>
            </w:r>
            <w:r>
              <w:rPr>
                <w:rFonts w:cs="Segoe UI" w:ascii="Segoe UI" w:hAnsi="Segoe UI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>– AEE).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Período: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início (dd/mm/aaaa):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Final (dd/mm/aaaa):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" w:hRule="atLeast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Tempo de Serviço: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(Em ano e Meses)</w:t>
            </w:r>
          </w:p>
        </w:tc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6"/>
        <w:gridCol w:w="1710"/>
        <w:gridCol w:w="2116"/>
        <w:gridCol w:w="1876"/>
        <w:gridCol w:w="1671"/>
      </w:tblGrid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>3.4 Experiência Profissional</w:t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 xml:space="preserve">Informe 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somente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 xml:space="preserve"> sua experiência profissional na área da docência em Educação Especial/Público da Educação Especial (Atendimento Educacional Especializado – </w:t>
            </w:r>
            <w:r>
              <w:rPr>
                <w:rFonts w:cs="Segoe UI" w:ascii="Segoe UI" w:hAnsi="Segoe UI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>AEE).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Período: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início (dd/mm/aaaa):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Final (dd/mm/aaaa):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" w:hRule="atLeast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Tempo de Serviço: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(Em ano e Meses)</w:t>
            </w:r>
          </w:p>
        </w:tc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6"/>
        <w:gridCol w:w="1710"/>
        <w:gridCol w:w="2116"/>
        <w:gridCol w:w="1876"/>
        <w:gridCol w:w="1671"/>
      </w:tblGrid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>3.5 Experiência Profissional</w:t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 xml:space="preserve">Informe </w:t>
            </w:r>
            <w:r>
              <w:rPr>
                <w:rFonts w:eastAsia="" w:cs="Segoe UI" w:ascii="Segoe UI" w:hAnsi="Segoe UI"/>
                <w:color w:val="000000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somente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 xml:space="preserve"> sua experiência profissional na área da docência em Educação Especial/Público da Educação Especial (Atendimento Educacional Especializado</w:t>
            </w:r>
            <w:r>
              <w:rPr>
                <w:rFonts w:cs="Segoe UI" w:ascii="Segoe UI" w:hAnsi="Segoe UI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 xml:space="preserve"> – AEE).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8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Período: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início (dd/mm/aaaa):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Data Final (dd/mm/aaaa):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1" w:hRule="atLeast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Tempo de Serviço: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(Em ano e Meses)</w:t>
            </w:r>
          </w:p>
        </w:tc>
        <w:tc>
          <w:tcPr>
            <w:tcW w:w="5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99"/>
      </w:tblGrid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4. Produtos e/ou Publicações na área do AEE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Calibri"/>
                <w:color w:val="000000"/>
              </w:rPr>
              <w:t xml:space="preserve">Produtos (de consultoria na área educacional pública) e/ou publicações, </w:t>
            </w:r>
            <w:r>
              <w:rPr>
                <w:rFonts w:cs="Calibri"/>
                <w:color w:val="000000"/>
              </w:rPr>
              <w:t>com ISBN,</w:t>
            </w:r>
            <w:r>
              <w:rPr>
                <w:rFonts w:cs="Calibri"/>
                <w:color w:val="000000"/>
              </w:rPr>
              <w:t xml:space="preserve"> na área do </w:t>
            </w: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Atendimento Educacional Especializado</w:t>
            </w:r>
            <w:r>
              <w:rPr>
                <w:rFonts w:cs="Segoe UI" w:ascii="Segoe UI" w:hAnsi="Segoe UI"/>
                <w:b w:val="false"/>
                <w:bCs w:val="false"/>
                <w:color w:val="000000"/>
                <w:sz w:val="21"/>
                <w:szCs w:val="21"/>
                <w:shd w:fill="FFFFFF" w:val="clear"/>
              </w:rPr>
              <w:t xml:space="preserve"> – AEE.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D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4.1 Produtos e/ou Publicações na área do AEE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Informe o Produto ou Publicação de forma concisa.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99"/>
      </w:tblGrid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D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4.2 Produtos e/ou Publicações na área do AEE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Informe o Produto ou Publicação de forma concisa.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99"/>
      </w:tblGrid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D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4.3 Produtos e/ou Publicações na área do AEE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Informe o Produto ou Publicação de forma concisa.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99"/>
      </w:tblGrid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D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4.4 Produtos e/ou Publicações na área do AEE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Informe o Produto ou Publicação de forma concisa.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99"/>
      </w:tblGrid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D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4.5 Produtos e/ou Publicações na área do AEE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shd w:fill="FFFFFF" w:val="clear"/>
              </w:rPr>
              <w:t>Informe o Produto ou Publicação de forma concisa.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49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99"/>
      </w:tblGrid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5. Outras Informações na área do AEE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</w:rPr>
            </w:pPr>
            <w:r>
              <w:rPr>
                <w:rFonts w:cs="Segoe UI Semibold" w:ascii="Segoe UI Semibold" w:hAnsi="Segoe UI Semibold"/>
                <w:b/>
                <w:bCs/>
                <w:color w:val="000000"/>
                <w:sz w:val="21"/>
                <w:szCs w:val="21"/>
                <w:shd w:fill="FFFFFF" w:val="clear"/>
              </w:rPr>
              <w:t xml:space="preserve">Descrever, de forma clara e concisa, realizações profissionais mais importantes/bem-sucedidas ou outras informações que considerar importantes na área da Educação Especial, de preferência que envolva o Atendimento Educacional Especializado </w:t>
            </w:r>
            <w:r>
              <w:rPr>
                <w:rFonts w:cs="Segoe UI Semibold" w:ascii="Segoe UI Semibold" w:hAnsi="Segoe UI Semibold"/>
                <w:b/>
                <w:bCs/>
                <w:color w:val="000000"/>
                <w:sz w:val="21"/>
                <w:szCs w:val="21"/>
                <w:shd w:fill="FFFFFF" w:val="clear"/>
              </w:rPr>
              <w:t>(AEE)</w:t>
            </w:r>
            <w:r>
              <w:rPr>
                <w:rFonts w:cs="Segoe UI Semibold" w:ascii="Segoe UI Semibold" w:hAnsi="Segoe UI Semibold"/>
                <w:b/>
                <w:bCs/>
                <w:color w:val="000000"/>
                <w:sz w:val="21"/>
                <w:szCs w:val="21"/>
                <w:shd w:fill="FFFFFF" w:val="clear"/>
              </w:rPr>
              <w:t>. Limite 20 linhas.:</w:t>
            </w:r>
          </w:p>
        </w:tc>
      </w:tr>
      <w:tr>
        <w:trPr>
          <w:trHeight w:val="1" w:hRule="atLeast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cs="Segoe UI"/>
                <w:color w:val="000000"/>
                <w:sz w:val="21"/>
                <w:szCs w:val="21"/>
                <w:highlight w:val="white"/>
              </w:rPr>
            </w:pPr>
            <w:r>
              <w:rPr>
                <w:rFonts w:cs="Segoe UI" w:ascii="Segoe UI" w:hAnsi="Segoe UI"/>
                <w:color w:val="000000"/>
                <w:sz w:val="21"/>
                <w:szCs w:val="21"/>
                <w:highlight w:val="white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bCs/>
        </w:rPr>
      </w:pPr>
      <w:r>
        <w:rPr/>
      </w:r>
    </w:p>
    <w:sectPr>
      <w:type w:val="nextPage"/>
      <w:pgSz w:w="11906" w:h="16838"/>
      <w:pgMar w:left="1701" w:right="170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Segoe UI Semi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c312e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qFormat/>
    <w:rsid w:val="00ab3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b3581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13dab"/>
    <w:rPr>
      <w:b/>
      <w:bCs/>
      <w:sz w:val="20"/>
      <w:szCs w:val="20"/>
    </w:rPr>
  </w:style>
  <w:style w:type="character" w:styleId="Smbolosdenumerao">
    <w:name w:val="Símbolos de numeração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6ff8"/>
    <w:pPr>
      <w:spacing w:before="0" w:after="160"/>
      <w:ind w:left="720" w:hanging="0"/>
      <w:contextualSpacing/>
    </w:pPr>
    <w:rPr/>
  </w:style>
  <w:style w:type="paragraph" w:styleId="Tabelatextoalinhadoesquerda" w:customStyle="1">
    <w:name w:val="tabela_texto_alinhado_esquerda"/>
    <w:basedOn w:val="Normal"/>
    <w:qFormat/>
    <w:rsid w:val="000c31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13da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965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820B4-B9AD-4799-A661-CB454529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Application>Coolle_Office_Suite_Pro_For_Windows_10/7.1.0.0.alpha0$Windows_x86 LibreOffice_project/3fa9ba636be5f95a85f9da8e94e8b31a80f45161</Application>
  <Pages>5</Pages>
  <Words>639</Words>
  <Characters>3919</Characters>
  <CharactersWithSpaces>4534</CharactersWithSpaces>
  <Paragraphs>92</Paragraphs>
  <Company>UNESCO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2021-09-29T19:15:00Z</dcterms:created>
  <dc:creator>Administrador</dc:creator>
  <dc:description/>
  <dc:language>pt-BR</dc:language>
  <cp:lastModifiedBy/>
  <dcterms:modified xsi:type="dcterms:W3CDTF">2021-10-27T17:25:17Z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UNESCO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