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4EB5" w14:textId="6AEC817E" w:rsidR="002103EA" w:rsidRPr="00990028" w:rsidRDefault="00F50681" w:rsidP="00332427">
      <w:pPr>
        <w:ind w:left="142"/>
        <w:rPr>
          <w:rFonts w:asciiTheme="minorHAnsi" w:hAnsiTheme="minorHAnsi" w:cstheme="minorHAnsi"/>
          <w:sz w:val="20"/>
          <w:szCs w:val="20"/>
        </w:rPr>
      </w:pPr>
      <w:r w:rsidRPr="00990028">
        <w:rPr>
          <w:rFonts w:asciiTheme="minorHAnsi" w:hAnsiTheme="minorHAnsi" w:cstheme="minorHAnsi"/>
          <w:sz w:val="20"/>
          <w:szCs w:val="20"/>
        </w:rPr>
        <w:t>TÍTULO:</w:t>
      </w:r>
      <w:r w:rsidR="00626D14" w:rsidRPr="00990028">
        <w:rPr>
          <w:rFonts w:asciiTheme="minorHAnsi" w:hAnsiTheme="minorHAnsi" w:cstheme="minorHAnsi"/>
          <w:sz w:val="20"/>
          <w:szCs w:val="20"/>
        </w:rPr>
        <w:t xml:space="preserve"> </w:t>
      </w:r>
      <w:r w:rsidR="00833A6D" w:rsidRPr="00833A6D">
        <w:rPr>
          <w:rFonts w:asciiTheme="minorHAnsi" w:hAnsiTheme="minorHAnsi" w:cstheme="minorHAnsi"/>
          <w:sz w:val="20"/>
          <w:szCs w:val="20"/>
        </w:rPr>
        <w:t xml:space="preserve">Tabela 5.4 – Resultado das rodadas sob o regime de partilha de produção no </w:t>
      </w:r>
      <w:proofErr w:type="spellStart"/>
      <w:r w:rsidR="00833A6D" w:rsidRPr="00833A6D">
        <w:rPr>
          <w:rFonts w:asciiTheme="minorHAnsi" w:hAnsiTheme="minorHAnsi" w:cstheme="minorHAnsi"/>
          <w:sz w:val="20"/>
          <w:szCs w:val="20"/>
        </w:rPr>
        <w:t>pré</w:t>
      </w:r>
      <w:proofErr w:type="spellEnd"/>
      <w:r w:rsidR="00833A6D" w:rsidRPr="00833A6D">
        <w:rPr>
          <w:rFonts w:asciiTheme="minorHAnsi" w:hAnsiTheme="minorHAnsi" w:cstheme="minorHAnsi"/>
          <w:sz w:val="20"/>
          <w:szCs w:val="20"/>
        </w:rPr>
        <w:t>-sal</w:t>
      </w:r>
      <w:r w:rsidR="00CB417B">
        <w:rPr>
          <w:rFonts w:asciiTheme="minorHAnsi" w:hAnsiTheme="minorHAnsi" w:cstheme="minorHAnsi"/>
          <w:sz w:val="20"/>
          <w:szCs w:val="20"/>
        </w:rPr>
        <w:t xml:space="preserve"> </w:t>
      </w:r>
      <w:r w:rsidR="00CB417B" w:rsidRPr="00CB417B">
        <w:rPr>
          <w:rFonts w:asciiTheme="minorHAnsi" w:hAnsiTheme="minorHAnsi" w:cstheme="minorHAnsi"/>
          <w:sz w:val="20"/>
          <w:szCs w:val="20"/>
        </w:rPr>
        <w:t>- 201</w:t>
      </w:r>
      <w:r w:rsidR="00CB417B">
        <w:rPr>
          <w:rFonts w:asciiTheme="minorHAnsi" w:hAnsiTheme="minorHAnsi" w:cstheme="minorHAnsi"/>
          <w:sz w:val="20"/>
          <w:szCs w:val="20"/>
        </w:rPr>
        <w:t>3</w:t>
      </w:r>
      <w:r w:rsidR="00CB417B" w:rsidRPr="00CB417B">
        <w:rPr>
          <w:rFonts w:asciiTheme="minorHAnsi" w:hAnsiTheme="minorHAnsi" w:cstheme="minorHAnsi"/>
          <w:sz w:val="20"/>
          <w:szCs w:val="20"/>
        </w:rPr>
        <w:t>-202</w:t>
      </w:r>
      <w:r w:rsidR="00CB417B">
        <w:rPr>
          <w:rFonts w:asciiTheme="minorHAnsi" w:hAnsiTheme="minorHAnsi" w:cstheme="minorHAnsi"/>
          <w:sz w:val="20"/>
          <w:szCs w:val="20"/>
        </w:rPr>
        <w:t>1</w:t>
      </w:r>
    </w:p>
    <w:p w14:paraId="085381F3" w14:textId="77777777" w:rsidR="002103EA" w:rsidRPr="00990028" w:rsidRDefault="002103EA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6ACF510" w14:textId="77777777" w:rsidR="002103EA" w:rsidRPr="00990028" w:rsidRDefault="00626D14">
      <w:pPr>
        <w:ind w:left="144"/>
        <w:rPr>
          <w:rFonts w:asciiTheme="minorHAnsi" w:hAnsiTheme="minorHAnsi" w:cstheme="minorHAnsi"/>
          <w:sz w:val="20"/>
          <w:szCs w:val="20"/>
        </w:rPr>
      </w:pPr>
      <w:r w:rsidRPr="00990028">
        <w:rPr>
          <w:rFonts w:asciiTheme="minorHAnsi" w:hAnsiTheme="minorHAnsi" w:cstheme="minorHAnsi"/>
          <w:sz w:val="20"/>
          <w:szCs w:val="20"/>
        </w:rPr>
        <w:t>SEÇÃO 1: COLUNAS</w:t>
      </w:r>
    </w:p>
    <w:p w14:paraId="3442199D" w14:textId="77777777" w:rsidR="002103EA" w:rsidRPr="00990028" w:rsidRDefault="002103EA">
      <w:pPr>
        <w:ind w:left="149" w:firstLine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493" w:type="dxa"/>
        <w:tblInd w:w="146" w:type="dxa"/>
        <w:tblCellMar>
          <w:top w:w="62" w:type="dxa"/>
          <w:left w:w="48" w:type="dxa"/>
        </w:tblCellMar>
        <w:tblLook w:val="04A0" w:firstRow="1" w:lastRow="0" w:firstColumn="1" w:lastColumn="0" w:noHBand="0" w:noVBand="1"/>
      </w:tblPr>
      <w:tblGrid>
        <w:gridCol w:w="2821"/>
        <w:gridCol w:w="5245"/>
        <w:gridCol w:w="1427"/>
      </w:tblGrid>
      <w:tr w:rsidR="002103EA" w:rsidRPr="00990028" w14:paraId="0577F8CB" w14:textId="77777777" w:rsidTr="00990028">
        <w:trPr>
          <w:trHeight w:val="319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D7BB7" w14:textId="77777777" w:rsidR="002103EA" w:rsidRPr="00990028" w:rsidRDefault="00F50681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sz w:val="20"/>
                <w:szCs w:val="20"/>
              </w:rPr>
              <w:t>NOME DA COLUNA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019F5" w14:textId="77777777" w:rsidR="002103EA" w:rsidRPr="00990028" w:rsidRDefault="00F50681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0550BD39" w14:textId="77777777" w:rsidR="002103EA" w:rsidRPr="00990028" w:rsidRDefault="00F50681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sz w:val="20"/>
                <w:szCs w:val="20"/>
              </w:rPr>
              <w:t>TIPO DE DADO</w:t>
            </w:r>
          </w:p>
        </w:tc>
      </w:tr>
      <w:tr w:rsidR="002103EA" w:rsidRPr="00990028" w14:paraId="5041A8C8" w14:textId="77777777" w:rsidTr="00990028">
        <w:trPr>
          <w:trHeight w:val="317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0495A" w14:textId="583E40C5" w:rsidR="002103EA" w:rsidRPr="00990028" w:rsidRDefault="00833A6D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33A6D">
              <w:rPr>
                <w:rFonts w:asciiTheme="minorHAnsi" w:hAnsiTheme="minorHAnsi" w:cstheme="minorHAnsi"/>
                <w:b w:val="0"/>
                <w:sz w:val="20"/>
                <w:szCs w:val="20"/>
              </w:rPr>
              <w:t>RODADA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S</w:t>
            </w:r>
            <w:r w:rsidRPr="00833A6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DE LICITAÇÕES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AF815" w14:textId="0DD1B996" w:rsidR="002103EA" w:rsidRPr="00990028" w:rsidRDefault="00833A6D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Nome da Rodada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64EC172B" w14:textId="2EE517C5" w:rsidR="002103EA" w:rsidRPr="00990028" w:rsidRDefault="00833A6D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Texto</w:t>
            </w:r>
          </w:p>
        </w:tc>
      </w:tr>
      <w:tr w:rsidR="002103EA" w:rsidRPr="00990028" w14:paraId="7720DA79" w14:textId="77777777" w:rsidTr="00990028">
        <w:trPr>
          <w:trHeight w:val="319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4EA89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ANO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63022" w14:textId="0306F4DF" w:rsidR="002103EA" w:rsidRPr="00990028" w:rsidRDefault="00626D14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Ano em que foi realizada a rodada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53016231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Número inteiro</w:t>
            </w:r>
          </w:p>
        </w:tc>
      </w:tr>
      <w:tr w:rsidR="002103EA" w:rsidRPr="00990028" w14:paraId="5AF01EA7" w14:textId="77777777" w:rsidTr="00990028">
        <w:trPr>
          <w:trHeight w:val="629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A4AA5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TIPO DE DADO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E6AFF" w14:textId="77777777" w:rsidR="002103EA" w:rsidRPr="00990028" w:rsidRDefault="00626D14" w:rsidP="00332427">
            <w:pPr>
              <w:ind w:left="0" w:right="85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Tipo de variável que diz respeito a dados de uma rodada de licitação.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5E1B5DF3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Texto</w:t>
            </w:r>
          </w:p>
        </w:tc>
      </w:tr>
      <w:tr w:rsidR="002103EA" w:rsidRPr="00990028" w14:paraId="79DF20C8" w14:textId="77777777" w:rsidTr="00990028">
        <w:trPr>
          <w:trHeight w:val="418"/>
        </w:trPr>
        <w:tc>
          <w:tcPr>
            <w:tcW w:w="2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4C250" w14:textId="0A9F8B60" w:rsidR="002103EA" w:rsidRPr="00990028" w:rsidRDefault="00833A6D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33A6D">
              <w:rPr>
                <w:rFonts w:asciiTheme="minorHAnsi" w:hAnsiTheme="minorHAnsi" w:cstheme="minorHAnsi"/>
                <w:b w:val="0"/>
                <w:sz w:val="20"/>
                <w:szCs w:val="20"/>
              </w:rPr>
              <w:t>RESULTADO DAS RODADAS SOB O REGIME DE PARTILHA DE PRODUÇÃO NO PRÉ-SAL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F4225" w14:textId="3CECC689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Valor correspondente ao tipo de dado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21093912" w14:textId="62894019" w:rsidR="002103EA" w:rsidRPr="00990028" w:rsidRDefault="00D95251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Valor alfanumérico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</w:tbl>
    <w:p w14:paraId="7FF9902A" w14:textId="77777777" w:rsidR="002103EA" w:rsidRPr="00990028" w:rsidRDefault="002103EA" w:rsidP="00990028">
      <w:pPr>
        <w:spacing w:after="20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241C90AC" w14:textId="77777777" w:rsidR="002103EA" w:rsidRPr="00990028" w:rsidRDefault="00626D14">
      <w:pPr>
        <w:ind w:left="144"/>
        <w:rPr>
          <w:rFonts w:asciiTheme="minorHAnsi" w:hAnsiTheme="minorHAnsi" w:cstheme="minorHAnsi"/>
          <w:sz w:val="20"/>
          <w:szCs w:val="20"/>
        </w:rPr>
      </w:pPr>
      <w:r w:rsidRPr="00990028">
        <w:rPr>
          <w:rFonts w:asciiTheme="minorHAnsi" w:hAnsiTheme="minorHAnsi" w:cstheme="minorHAnsi"/>
          <w:sz w:val="20"/>
          <w:szCs w:val="20"/>
        </w:rPr>
        <w:t>SEÇÃO 2: INFORMAÇÕES ADICIONAIS</w:t>
      </w:r>
    </w:p>
    <w:p w14:paraId="76E6E23C" w14:textId="77777777" w:rsidR="002103EA" w:rsidRPr="00990028" w:rsidRDefault="002103EA">
      <w:pPr>
        <w:ind w:left="149" w:firstLine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530" w:type="dxa"/>
        <w:tblInd w:w="110" w:type="dxa"/>
        <w:tblCellMar>
          <w:top w:w="62" w:type="dxa"/>
          <w:left w:w="46" w:type="dxa"/>
          <w:right w:w="83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830"/>
      </w:tblGrid>
      <w:tr w:rsidR="002103EA" w:rsidRPr="00990028" w14:paraId="20D49ED8" w14:textId="77777777" w:rsidTr="00EE26A5">
        <w:trPr>
          <w:trHeight w:val="319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20A24" w14:textId="77777777" w:rsidR="002103EA" w:rsidRPr="00990028" w:rsidRDefault="00F50681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sz w:val="20"/>
                <w:szCs w:val="20"/>
              </w:rPr>
              <w:t>CAMPO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BC1C0" w14:textId="77777777" w:rsidR="002103EA" w:rsidRPr="00990028" w:rsidRDefault="00F50681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sz w:val="20"/>
                <w:szCs w:val="20"/>
              </w:rPr>
              <w:t>VALOR</w:t>
            </w:r>
          </w:p>
        </w:tc>
      </w:tr>
      <w:tr w:rsidR="00F50681" w:rsidRPr="00990028" w14:paraId="14C7820E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E91DF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CATÁLOGO DE ORIGEM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EE3D7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color w:val="0000FF"/>
                <w:sz w:val="20"/>
                <w:szCs w:val="20"/>
                <w:u w:color="0000FF"/>
              </w:rPr>
            </w:pPr>
            <w:hyperlink r:id="rId5" w:history="1">
              <w:r w:rsidRPr="00990028">
                <w:rPr>
                  <w:rFonts w:asciiTheme="minorHAnsi" w:hAnsiTheme="minorHAnsi" w:cstheme="minorHAnsi"/>
                  <w:b w:val="0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F50681" w:rsidRPr="00990028" w14:paraId="291925AD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097C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ÓRGÃO RESPONSÁVEL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9AEF1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ANP/SDC</w:t>
            </w:r>
          </w:p>
        </w:tc>
      </w:tr>
      <w:tr w:rsidR="00F50681" w:rsidRPr="00990028" w14:paraId="62EEF255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C71452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369A7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IDENTIFICADOR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8F9AC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hyperlink r:id="rId6" w:history="1">
              <w:r w:rsidRPr="00990028">
                <w:rPr>
                  <w:rFonts w:asciiTheme="minorHAnsi" w:hAnsiTheme="minorHAnsi" w:cstheme="minorHAnsi"/>
                  <w:b w:val="0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F50681" w:rsidRPr="00990028" w14:paraId="1B903B24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D37F39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4671A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TÍTULO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2F89" w14:textId="0E30B8AF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anua</w:t>
            </w:r>
            <w:r w:rsidR="00EE26A5"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rio-202</w:t>
            </w:r>
            <w:r w:rsidR="00597D7E">
              <w:rPr>
                <w:rFonts w:asciiTheme="minorHAnsi" w:hAnsiTheme="minorHAnsi" w:cstheme="minorHAnsi"/>
                <w:b w:val="0"/>
                <w:sz w:val="20"/>
                <w:szCs w:val="20"/>
              </w:rPr>
              <w:t>5</w:t>
            </w:r>
            <w:r w:rsidR="00EE26A5"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-dados_abertos-tabela</w:t>
            </w:r>
            <w:r w:rsidR="00CB417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EE26A5"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5.</w:t>
            </w:r>
            <w:r w:rsidR="00833A6D">
              <w:rPr>
                <w:rFonts w:asciiTheme="minorHAnsi" w:hAnsiTheme="minorHAnsi" w:cstheme="minorHAnsi"/>
                <w:b w:val="0"/>
                <w:sz w:val="20"/>
                <w:szCs w:val="20"/>
              </w:rPr>
              <w:t>4</w:t>
            </w:r>
            <w:r w:rsidR="00CB417B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  <w:tr w:rsidR="00F50681" w:rsidRPr="00990028" w14:paraId="0501804C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39998B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10B9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FORMATO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25346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spellStart"/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csv</w:t>
            </w:r>
            <w:proofErr w:type="spellEnd"/>
          </w:p>
        </w:tc>
      </w:tr>
      <w:tr w:rsidR="00F50681" w:rsidRPr="00990028" w14:paraId="6670DEFE" w14:textId="77777777" w:rsidTr="00EE26A5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38B40" w14:textId="77777777" w:rsidR="00F50681" w:rsidRPr="00990028" w:rsidRDefault="00F50681" w:rsidP="00310CEF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CD1A" w14:textId="77777777" w:rsidR="00F50681" w:rsidRPr="00990028" w:rsidRDefault="00F50681" w:rsidP="00310CEF">
            <w:pPr>
              <w:spacing w:line="259" w:lineRule="auto"/>
              <w:ind w:left="2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DESCRIÇÃO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6106C" w14:textId="5D511349" w:rsidR="00F50681" w:rsidRPr="00990028" w:rsidRDefault="00EE26A5" w:rsidP="00990028">
            <w:pPr>
              <w:ind w:left="4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Trata-se do </w:t>
            </w:r>
            <w:r w:rsidR="00FB3E67" w:rsidRPr="00FB3E67">
              <w:rPr>
                <w:rFonts w:asciiTheme="minorHAnsi" w:hAnsiTheme="minorHAnsi" w:cstheme="minorHAnsi"/>
                <w:b w:val="0"/>
                <w:sz w:val="20"/>
                <w:szCs w:val="20"/>
              </w:rPr>
              <w:t>Resultado das ofertas permanentes de concessão de blocos e áreas, por ciclos</w:t>
            </w:r>
            <w:r w:rsidR="00D52DE2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  <w:tr w:rsidR="002103EA" w:rsidRPr="00990028" w14:paraId="532E10FD" w14:textId="77777777" w:rsidTr="00EE26A5">
        <w:trPr>
          <w:trHeight w:val="319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7955C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PERIODICIDADE DE EXTRAÇÃO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9B127" w14:textId="77777777" w:rsidR="002103EA" w:rsidRPr="00990028" w:rsidRDefault="00626D14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Anual</w:t>
            </w:r>
          </w:p>
        </w:tc>
      </w:tr>
      <w:tr w:rsidR="002103EA" w:rsidRPr="00990028" w14:paraId="31C46132" w14:textId="77777777" w:rsidTr="00EE26A5">
        <w:trPr>
          <w:trHeight w:val="319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EA270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IDIOMA DO DADO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A6513" w14:textId="77777777" w:rsidR="002103EA" w:rsidRPr="00990028" w:rsidRDefault="00626D14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Português</w:t>
            </w:r>
          </w:p>
        </w:tc>
      </w:tr>
      <w:tr w:rsidR="002103EA" w:rsidRPr="00990028" w14:paraId="6A66F76A" w14:textId="77777777" w:rsidTr="00EE26A5">
        <w:trPr>
          <w:trHeight w:val="317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18617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FONTE DE DADO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212C5" w14:textId="2F0793D1" w:rsidR="002103EA" w:rsidRPr="00990028" w:rsidRDefault="00833A6D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33A6D">
              <w:rPr>
                <w:rFonts w:asciiTheme="minorHAnsi" w:hAnsiTheme="minorHAnsi" w:cstheme="minorHAnsi"/>
                <w:b w:val="0"/>
                <w:sz w:val="20"/>
                <w:szCs w:val="20"/>
              </w:rPr>
              <w:t>ANP/SPL, conforme a Lei n° 12.351/2010.</w:t>
            </w:r>
          </w:p>
        </w:tc>
      </w:tr>
      <w:tr w:rsidR="002103EA" w:rsidRPr="00990028" w14:paraId="616D49F0" w14:textId="77777777" w:rsidTr="00FD58FC">
        <w:trPr>
          <w:trHeight w:val="476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E9446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NOTAS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9833C" w14:textId="04A8FD85" w:rsidR="00FD58FC" w:rsidRPr="00FD58FC" w:rsidRDefault="00FD58FC" w:rsidP="00FD58FC">
            <w:pPr>
              <w:ind w:left="0"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D58FC">
              <w:rPr>
                <w:rFonts w:asciiTheme="minorHAnsi" w:hAnsiTheme="minorHAnsi" w:cstheme="minorHAnsi"/>
                <w:b w:val="0"/>
                <w:sz w:val="20"/>
                <w:szCs w:val="20"/>
              </w:rPr>
              <w:t>Foram considerados todos os blocos e áreas arrematadas.</w:t>
            </w:r>
          </w:p>
          <w:p w14:paraId="5EBF069B" w14:textId="3642AFE2" w:rsidR="002103EA" w:rsidRPr="00750EDB" w:rsidRDefault="00833A6D" w:rsidP="00833A6D">
            <w:pPr>
              <w:ind w:left="0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3A6D">
              <w:rPr>
                <w:rFonts w:asciiTheme="minorHAnsi" w:hAnsiTheme="minorHAnsi" w:cstheme="minorHAnsi"/>
                <w:b w:val="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) </w:t>
            </w:r>
            <w:r w:rsidRPr="00833A6D">
              <w:rPr>
                <w:rFonts w:asciiTheme="minorHAnsi" w:hAnsiTheme="minorHAnsi" w:cstheme="minorHAnsi"/>
                <w:b w:val="0"/>
                <w:sz w:val="20"/>
                <w:szCs w:val="20"/>
              </w:rPr>
              <w:t>Considera-se habilitada a empresa que cumpriu todos os requisitos previstos no edital de licitações (manifestação de interesse + pagamento da(s) taxa(s) de participação + qualificação). Para apresentar oferta(s) no dia da licitação, a empresa habilitada deve fornecer à ANP garantia(s) de oferta nos termos previstos no edital de licitação.</w:t>
            </w:r>
          </w:p>
        </w:tc>
      </w:tr>
      <w:tr w:rsidR="002103EA" w:rsidRPr="00990028" w14:paraId="3D4FCB6E" w14:textId="77777777" w:rsidTr="00EE26A5">
        <w:trPr>
          <w:trHeight w:val="322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A7007" w14:textId="77777777" w:rsidR="002103EA" w:rsidRPr="00990028" w:rsidRDefault="00626D1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CONTATO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88F56" w14:textId="77777777" w:rsidR="002103EA" w:rsidRPr="00990028" w:rsidRDefault="00F50681">
            <w:pPr>
              <w:ind w:left="2" w:firstLine="0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>
              <w:r w:rsidRPr="00990028">
                <w:rPr>
                  <w:rStyle w:val="Hyperlink"/>
                  <w:rFonts w:asciiTheme="minorHAnsi" w:hAnsiTheme="minorHAnsi" w:cstheme="minorHAnsi"/>
                  <w:b w:val="0"/>
                  <w:sz w:val="20"/>
                  <w:szCs w:val="20"/>
                  <w:u w:color="0563C1"/>
                </w:rPr>
                <w:t>faleconosco@anp.gov.br</w:t>
              </w:r>
            </w:hyperlink>
          </w:p>
        </w:tc>
      </w:tr>
      <w:tr w:rsidR="00EE26A5" w:rsidRPr="00990028" w14:paraId="1B696E06" w14:textId="77777777" w:rsidTr="00B54653">
        <w:trPr>
          <w:trHeight w:val="322"/>
        </w:trPr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C1819" w14:textId="77777777" w:rsidR="00EE26A5" w:rsidRPr="00990028" w:rsidRDefault="00EE26A5" w:rsidP="00EE26A5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PALAVRAS-CHAVE</w:t>
            </w:r>
          </w:p>
        </w:tc>
        <w:tc>
          <w:tcPr>
            <w:tcW w:w="66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54874" w14:textId="35464258" w:rsidR="00EE26A5" w:rsidRPr="00990028" w:rsidRDefault="00EE26A5" w:rsidP="00EE26A5">
            <w:pPr>
              <w:spacing w:line="259" w:lineRule="auto"/>
              <w:ind w:left="5" w:firstLine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990028">
              <w:rPr>
                <w:rFonts w:asciiTheme="minorHAnsi" w:hAnsiTheme="minorHAnsi" w:cstheme="minorHAnsi"/>
                <w:b w:val="0"/>
                <w:sz w:val="20"/>
                <w:szCs w:val="20"/>
              </w:rPr>
              <w:t>Resultado, rodadas, licitações, concessão, blocos</w:t>
            </w:r>
            <w:r w:rsidR="00597D7E">
              <w:rPr>
                <w:rFonts w:asciiTheme="minorHAnsi" w:hAnsiTheme="minorHAnsi" w:cstheme="minorHAnsi"/>
                <w:b w:val="0"/>
                <w:sz w:val="20"/>
                <w:szCs w:val="20"/>
              </w:rPr>
              <w:t>, bacias, sedimentares</w:t>
            </w:r>
            <w:r w:rsidR="00833A6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, </w:t>
            </w:r>
            <w:proofErr w:type="spellStart"/>
            <w:r w:rsidR="00833A6D">
              <w:rPr>
                <w:rFonts w:asciiTheme="minorHAnsi" w:hAnsiTheme="minorHAnsi" w:cstheme="minorHAnsi"/>
                <w:b w:val="0"/>
                <w:sz w:val="20"/>
                <w:szCs w:val="20"/>
              </w:rPr>
              <w:t>pré</w:t>
            </w:r>
            <w:proofErr w:type="spellEnd"/>
            <w:r w:rsidR="00833A6D">
              <w:rPr>
                <w:rFonts w:asciiTheme="minorHAnsi" w:hAnsiTheme="minorHAnsi" w:cstheme="minorHAnsi"/>
                <w:b w:val="0"/>
                <w:sz w:val="20"/>
                <w:szCs w:val="20"/>
              </w:rPr>
              <w:t>-sal, produção</w:t>
            </w:r>
            <w:r w:rsidR="00CB417B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</w:tbl>
    <w:p w14:paraId="36AE9487" w14:textId="77777777" w:rsidR="002103EA" w:rsidRPr="00990028" w:rsidRDefault="00626D14">
      <w:pPr>
        <w:ind w:left="0" w:firstLine="0"/>
        <w:rPr>
          <w:rFonts w:asciiTheme="minorHAnsi" w:hAnsiTheme="minorHAnsi" w:cstheme="minorHAnsi"/>
          <w:sz w:val="20"/>
          <w:szCs w:val="20"/>
        </w:rPr>
      </w:pPr>
      <w:r w:rsidRPr="00990028">
        <w:rPr>
          <w:rFonts w:asciiTheme="minorHAnsi" w:hAnsiTheme="minorHAnsi" w:cstheme="minorHAnsi"/>
          <w:b w:val="0"/>
          <w:sz w:val="20"/>
          <w:szCs w:val="20"/>
        </w:rPr>
        <w:t xml:space="preserve">  </w:t>
      </w:r>
    </w:p>
    <w:sectPr w:rsidR="002103EA" w:rsidRPr="00990028" w:rsidSect="00332427">
      <w:pgSz w:w="11899" w:h="16841"/>
      <w:pgMar w:top="1440" w:right="70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1117D"/>
    <w:multiLevelType w:val="hybridMultilevel"/>
    <w:tmpl w:val="D6B42E40"/>
    <w:lvl w:ilvl="0" w:tplc="C20A9230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74522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EA"/>
    <w:rsid w:val="00076227"/>
    <w:rsid w:val="002103EA"/>
    <w:rsid w:val="002E73F4"/>
    <w:rsid w:val="00316FD5"/>
    <w:rsid w:val="00332427"/>
    <w:rsid w:val="004B51A7"/>
    <w:rsid w:val="00597D7E"/>
    <w:rsid w:val="005E6161"/>
    <w:rsid w:val="00626D14"/>
    <w:rsid w:val="00665F4B"/>
    <w:rsid w:val="00711F41"/>
    <w:rsid w:val="00750EDB"/>
    <w:rsid w:val="00833A6D"/>
    <w:rsid w:val="008E4DA3"/>
    <w:rsid w:val="00990028"/>
    <w:rsid w:val="00A433F1"/>
    <w:rsid w:val="00C967C4"/>
    <w:rsid w:val="00CB417B"/>
    <w:rsid w:val="00D52DE2"/>
    <w:rsid w:val="00D95251"/>
    <w:rsid w:val="00E30317"/>
    <w:rsid w:val="00EE26A5"/>
    <w:rsid w:val="00EE7AEB"/>
    <w:rsid w:val="00F50681"/>
    <w:rsid w:val="00FB3E67"/>
    <w:rsid w:val="00FD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42AD"/>
  <w15:docId w15:val="{3715780E-38C7-4C08-B7D2-845C5449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26D1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068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06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leconos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14</cp:revision>
  <dcterms:created xsi:type="dcterms:W3CDTF">2021-07-16T00:46:00Z</dcterms:created>
  <dcterms:modified xsi:type="dcterms:W3CDTF">2025-07-28T21:07:00Z</dcterms:modified>
</cp:coreProperties>
</file>